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AE" w:rsidRPr="00761FB8" w:rsidRDefault="00761FB8" w:rsidP="00761FB8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61FB8">
        <w:rPr>
          <w:rFonts w:ascii="Times New Roman" w:hAnsi="Times New Roman" w:cs="Times New Roman"/>
          <w:sz w:val="28"/>
          <w:szCs w:val="28"/>
        </w:rPr>
        <w:t>Приложение</w:t>
      </w:r>
    </w:p>
    <w:p w:rsidR="00761FB8" w:rsidRDefault="00761FB8" w:rsidP="00761FB8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61FB8" w:rsidRPr="00761FB8" w:rsidRDefault="00761FB8" w:rsidP="00CE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FB8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761FB8" w:rsidRPr="00761FB8" w:rsidRDefault="00761FB8" w:rsidP="00CE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FB8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</w:t>
      </w:r>
    </w:p>
    <w:p w:rsidR="00761FB8" w:rsidRPr="00761FB8" w:rsidRDefault="00761FB8" w:rsidP="00CE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FB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761FB8" w:rsidRDefault="00761FB8" w:rsidP="00CE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FB8">
        <w:rPr>
          <w:rFonts w:ascii="Times New Roman" w:hAnsi="Times New Roman" w:cs="Times New Roman"/>
          <w:sz w:val="28"/>
          <w:szCs w:val="28"/>
        </w:rPr>
        <w:t>от 19 февраля 2020 года № 56</w:t>
      </w:r>
    </w:p>
    <w:p w:rsidR="00761FB8" w:rsidRDefault="00761FB8" w:rsidP="00761FB8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61FB8" w:rsidRDefault="00761FB8" w:rsidP="00761FB8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61FB8" w:rsidRDefault="00761FB8" w:rsidP="00761FB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61FB8" w:rsidRDefault="00761FB8" w:rsidP="00761FB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обеспеченности кадрами государственных и муниципальных общеобразовательных организаций</w:t>
      </w:r>
    </w:p>
    <w:p w:rsidR="00761FB8" w:rsidRPr="00415990" w:rsidRDefault="00761FB8" w:rsidP="00761FB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41599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415990" w:rsidRPr="00415990">
        <w:rPr>
          <w:rFonts w:ascii="Times New Roman" w:hAnsi="Times New Roman" w:cs="Times New Roman"/>
          <w:b/>
          <w:sz w:val="28"/>
          <w:szCs w:val="28"/>
          <w:u w:val="single"/>
        </w:rPr>
        <w:t>Новгородском районе</w:t>
      </w:r>
    </w:p>
    <w:bookmarkEnd w:id="0"/>
    <w:p w:rsidR="00761FB8" w:rsidRDefault="00761FB8" w:rsidP="00761FB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</w:t>
      </w:r>
      <w:r w:rsidR="00F26B9F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2471" w:type="dxa"/>
        <w:tblInd w:w="-1281" w:type="dxa"/>
        <w:tblLook w:val="04A0" w:firstRow="1" w:lastRow="0" w:firstColumn="1" w:lastColumn="0" w:noHBand="0" w:noVBand="1"/>
      </w:tblPr>
      <w:tblGrid>
        <w:gridCol w:w="866"/>
        <w:gridCol w:w="2253"/>
        <w:gridCol w:w="992"/>
        <w:gridCol w:w="1276"/>
        <w:gridCol w:w="1351"/>
        <w:gridCol w:w="1179"/>
        <w:gridCol w:w="898"/>
        <w:gridCol w:w="1276"/>
        <w:gridCol w:w="1201"/>
        <w:gridCol w:w="1179"/>
      </w:tblGrid>
      <w:tr w:rsidR="00F26B9F" w:rsidTr="000A60B1">
        <w:trPr>
          <w:gridAfter w:val="1"/>
          <w:wAfter w:w="1179" w:type="dxa"/>
        </w:trPr>
        <w:tc>
          <w:tcPr>
            <w:tcW w:w="866" w:type="dxa"/>
            <w:vMerge w:val="restart"/>
          </w:tcPr>
          <w:p w:rsidR="009C4A49" w:rsidRPr="00761FB8" w:rsidRDefault="009C4A49" w:rsidP="009C4A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3" w:type="dxa"/>
            <w:vMerge w:val="restart"/>
          </w:tcPr>
          <w:p w:rsidR="009C4A49" w:rsidRPr="00761FB8" w:rsidRDefault="009C4A49" w:rsidP="009C4A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98" w:type="dxa"/>
            <w:gridSpan w:val="4"/>
          </w:tcPr>
          <w:p w:rsidR="009C4A49" w:rsidRPr="00761FB8" w:rsidRDefault="009C4A49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B8">
              <w:rPr>
                <w:rFonts w:ascii="Times New Roman" w:hAnsi="Times New Roman" w:cs="Times New Roman"/>
                <w:sz w:val="24"/>
                <w:szCs w:val="24"/>
              </w:rPr>
              <w:t>год (текущий)</w:t>
            </w:r>
          </w:p>
        </w:tc>
        <w:tc>
          <w:tcPr>
            <w:tcW w:w="3375" w:type="dxa"/>
            <w:gridSpan w:val="3"/>
          </w:tcPr>
          <w:p w:rsidR="009C4A49" w:rsidRPr="00761FB8" w:rsidRDefault="009C4A49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B8">
              <w:rPr>
                <w:rFonts w:ascii="Times New Roman" w:hAnsi="Times New Roman" w:cs="Times New Roman"/>
                <w:sz w:val="24"/>
                <w:szCs w:val="24"/>
              </w:rPr>
              <w:t>год (следующий за отчетным)</w:t>
            </w:r>
          </w:p>
        </w:tc>
      </w:tr>
      <w:tr w:rsidR="00265CB7" w:rsidTr="000A60B1">
        <w:trPr>
          <w:gridAfter w:val="1"/>
          <w:wAfter w:w="1179" w:type="dxa"/>
        </w:trPr>
        <w:tc>
          <w:tcPr>
            <w:tcW w:w="866" w:type="dxa"/>
            <w:vMerge/>
          </w:tcPr>
          <w:p w:rsidR="009C4A49" w:rsidRPr="00761FB8" w:rsidRDefault="009C4A49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9C4A49" w:rsidRPr="00761FB8" w:rsidRDefault="009C4A49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A49" w:rsidRPr="00761FB8" w:rsidRDefault="009C4A49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ставок по штату, ед.</w:t>
            </w:r>
          </w:p>
        </w:tc>
        <w:tc>
          <w:tcPr>
            <w:tcW w:w="1276" w:type="dxa"/>
          </w:tcPr>
          <w:p w:rsidR="009C4A49" w:rsidRPr="00761FB8" w:rsidRDefault="009C4A49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F2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потреб</w:t>
            </w:r>
            <w:r w:rsidR="00F2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ставках, ед.</w:t>
            </w:r>
          </w:p>
        </w:tc>
        <w:tc>
          <w:tcPr>
            <w:tcW w:w="1351" w:type="dxa"/>
          </w:tcPr>
          <w:p w:rsidR="009C4A49" w:rsidRPr="00761FB8" w:rsidRDefault="009C4A49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Списоч</w:t>
            </w:r>
            <w:r w:rsidR="0026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</w:t>
            </w:r>
            <w:r w:rsidR="00F2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26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дату, чел.</w:t>
            </w:r>
          </w:p>
        </w:tc>
        <w:tc>
          <w:tcPr>
            <w:tcW w:w="1179" w:type="dxa"/>
          </w:tcPr>
          <w:p w:rsidR="009C4A49" w:rsidRPr="00761FB8" w:rsidRDefault="009C4A49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r w:rsidR="0026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26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98" w:type="dxa"/>
          </w:tcPr>
          <w:p w:rsidR="009C4A49" w:rsidRPr="00761FB8" w:rsidRDefault="009C4A49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ставок по штату, ед.</w:t>
            </w:r>
          </w:p>
        </w:tc>
        <w:tc>
          <w:tcPr>
            <w:tcW w:w="1276" w:type="dxa"/>
          </w:tcPr>
          <w:p w:rsidR="009C4A49" w:rsidRPr="00761FB8" w:rsidRDefault="009C4A49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F2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потреб</w:t>
            </w:r>
            <w:r w:rsidR="00F2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ставках, ед.</w:t>
            </w:r>
          </w:p>
        </w:tc>
        <w:tc>
          <w:tcPr>
            <w:tcW w:w="1201" w:type="dxa"/>
          </w:tcPr>
          <w:p w:rsidR="009C4A49" w:rsidRPr="00761FB8" w:rsidRDefault="009C4A49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Списоч</w:t>
            </w:r>
            <w:r w:rsidR="0026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</w:t>
            </w:r>
            <w:r w:rsidR="00F2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26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дату, чел.</w:t>
            </w:r>
          </w:p>
        </w:tc>
      </w:tr>
      <w:tr w:rsidR="00265CB7" w:rsidTr="000A60B1">
        <w:trPr>
          <w:gridAfter w:val="1"/>
          <w:wAfter w:w="1179" w:type="dxa"/>
        </w:trPr>
        <w:tc>
          <w:tcPr>
            <w:tcW w:w="866" w:type="dxa"/>
          </w:tcPr>
          <w:p w:rsidR="00761FB8" w:rsidRPr="00F26B9F" w:rsidRDefault="00761FB8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761FB8" w:rsidRPr="00761FB8" w:rsidRDefault="00761FB8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1FB8" w:rsidRPr="00761FB8" w:rsidRDefault="00761FB8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1FB8" w:rsidRPr="00761FB8" w:rsidRDefault="00761FB8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61FB8" w:rsidRPr="00761FB8" w:rsidRDefault="00761FB8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761FB8" w:rsidRPr="00761FB8" w:rsidRDefault="00761FB8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761FB8" w:rsidRPr="00761FB8" w:rsidRDefault="00761FB8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61FB8" w:rsidRPr="00761FB8" w:rsidRDefault="00761FB8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761FB8" w:rsidRPr="00761FB8" w:rsidRDefault="00761FB8" w:rsidP="00761F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53,15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53,15</w:t>
            </w:r>
          </w:p>
        </w:tc>
        <w:tc>
          <w:tcPr>
            <w:tcW w:w="1351" w:type="dxa"/>
          </w:tcPr>
          <w:p w:rsidR="0013190D" w:rsidRPr="00761FB8" w:rsidRDefault="002C36D2" w:rsidP="002C36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90580A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276" w:type="dxa"/>
          </w:tcPr>
          <w:p w:rsidR="0013190D" w:rsidRPr="00761FB8" w:rsidRDefault="0090580A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53" w:type="dxa"/>
          </w:tcPr>
          <w:p w:rsidR="0013190D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51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76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35,15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35,15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90580A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276" w:type="dxa"/>
          </w:tcPr>
          <w:p w:rsidR="0013190D" w:rsidRPr="00761FB8" w:rsidRDefault="0090580A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90580A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13190D" w:rsidRPr="00761FB8" w:rsidRDefault="0090580A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01" w:type="dxa"/>
          </w:tcPr>
          <w:p w:rsidR="0013190D" w:rsidRPr="00761FB8" w:rsidRDefault="0090580A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- всего</w:t>
            </w:r>
          </w:p>
        </w:tc>
        <w:tc>
          <w:tcPr>
            <w:tcW w:w="992" w:type="dxa"/>
          </w:tcPr>
          <w:p w:rsidR="0013190D" w:rsidRPr="00761FB8" w:rsidRDefault="003C6495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640,91</w:t>
            </w:r>
          </w:p>
        </w:tc>
        <w:tc>
          <w:tcPr>
            <w:tcW w:w="1276" w:type="dxa"/>
          </w:tcPr>
          <w:p w:rsidR="0013190D" w:rsidRPr="00761FB8" w:rsidRDefault="003C6495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640,91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13190D" w:rsidRPr="00761FB8" w:rsidRDefault="006568CF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616,92</w:t>
            </w:r>
          </w:p>
        </w:tc>
        <w:tc>
          <w:tcPr>
            <w:tcW w:w="1276" w:type="dxa"/>
          </w:tcPr>
          <w:p w:rsidR="0013190D" w:rsidRPr="00761FB8" w:rsidRDefault="006568CF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616,92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53" w:type="dxa"/>
          </w:tcPr>
          <w:p w:rsidR="0013190D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всего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464,83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464,83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516,88</w:t>
            </w:r>
          </w:p>
        </w:tc>
        <w:tc>
          <w:tcPr>
            <w:tcW w:w="1276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516,88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учителя, осуществляющие деятельность программ по реализации начального общего образования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126,99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126,99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3190D" w:rsidRPr="00761FB8" w:rsidRDefault="007347B4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129,49</w:t>
            </w:r>
          </w:p>
        </w:tc>
        <w:tc>
          <w:tcPr>
            <w:tcW w:w="1276" w:type="dxa"/>
          </w:tcPr>
          <w:p w:rsidR="0013190D" w:rsidRPr="00761FB8" w:rsidRDefault="007347B4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129,49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253" w:type="dxa"/>
          </w:tcPr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7347B4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55,15</w:t>
            </w:r>
          </w:p>
        </w:tc>
        <w:tc>
          <w:tcPr>
            <w:tcW w:w="1276" w:type="dxa"/>
          </w:tcPr>
          <w:p w:rsidR="0013190D" w:rsidRPr="00761FB8" w:rsidRDefault="007347B4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55,15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253" w:type="dxa"/>
          </w:tcPr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языка народов России и литературы</w:t>
            </w:r>
          </w:p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7347B4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</w:tcPr>
          <w:p w:rsidR="0013190D" w:rsidRPr="00761FB8" w:rsidRDefault="007347B4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01" w:type="dxa"/>
          </w:tcPr>
          <w:p w:rsidR="0013190D" w:rsidRPr="00761FB8" w:rsidRDefault="007347B4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253" w:type="dxa"/>
          </w:tcPr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 xml:space="preserve">истории, экономики, права, обществознания </w:t>
            </w:r>
          </w:p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27,73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27,73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3190D" w:rsidRPr="00761FB8" w:rsidRDefault="00E73CB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1276" w:type="dxa"/>
          </w:tcPr>
          <w:p w:rsidR="0013190D" w:rsidRPr="00761FB8" w:rsidRDefault="00E73CB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1201" w:type="dxa"/>
          </w:tcPr>
          <w:p w:rsidR="0013190D" w:rsidRPr="00761FB8" w:rsidRDefault="00E73CB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253" w:type="dxa"/>
          </w:tcPr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информатики и ИКТ</w:t>
            </w:r>
          </w:p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E73CB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1276" w:type="dxa"/>
          </w:tcPr>
          <w:p w:rsidR="0013190D" w:rsidRPr="00761FB8" w:rsidRDefault="00E73CB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201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43,53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43,53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38,96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38,96</w:t>
            </w:r>
          </w:p>
        </w:tc>
        <w:tc>
          <w:tcPr>
            <w:tcW w:w="1201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1201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201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39,98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39,98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1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F">
              <w:rPr>
                <w:rFonts w:ascii="Times New Roman" w:hAnsi="Times New Roman" w:cs="Times New Roman"/>
                <w:sz w:val="20"/>
                <w:szCs w:val="20"/>
              </w:rPr>
              <w:t>2.1.11.1</w:t>
            </w:r>
          </w:p>
        </w:tc>
        <w:tc>
          <w:tcPr>
            <w:tcW w:w="2253" w:type="dxa"/>
          </w:tcPr>
          <w:p w:rsidR="0013190D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29,19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29,19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31,84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31,84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2.1.11.2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немецкого языка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10,79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10,79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201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2.1.11.3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 языка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201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2.1.11.4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другого (указать)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253" w:type="dxa"/>
          </w:tcPr>
          <w:p w:rsidR="0013190D" w:rsidRPr="00761FB8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  <w:tc>
          <w:tcPr>
            <w:tcW w:w="1201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253" w:type="dxa"/>
          </w:tcPr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трудового обучения (технологии)</w:t>
            </w:r>
          </w:p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201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253" w:type="dxa"/>
          </w:tcPr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музыки и пения</w:t>
            </w:r>
          </w:p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11,87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11,87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253" w:type="dxa"/>
          </w:tcPr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искусства, черчения</w:t>
            </w:r>
          </w:p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201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F26B9F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253" w:type="dxa"/>
          </w:tcPr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основ безопасности жизнедеятельности</w:t>
            </w:r>
          </w:p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E0115A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5A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253" w:type="dxa"/>
          </w:tcPr>
          <w:p w:rsidR="0013190D" w:rsidRPr="00E0115A" w:rsidRDefault="0013190D" w:rsidP="001162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других предметов (</w:t>
            </w:r>
            <w:r w:rsidR="0011626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коррекционные занятия</w:t>
            </w: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32,13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32,13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32,93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32,93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E0115A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5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53" w:type="dxa"/>
          </w:tcPr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E0115A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5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53" w:type="dxa"/>
          </w:tcPr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</w:p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01" w:type="dxa"/>
          </w:tcPr>
          <w:p w:rsidR="0013190D" w:rsidRPr="00761FB8" w:rsidRDefault="00F82916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90D" w:rsidTr="000A60B1">
        <w:trPr>
          <w:gridAfter w:val="1"/>
          <w:wAfter w:w="1179" w:type="dxa"/>
        </w:trPr>
        <w:tc>
          <w:tcPr>
            <w:tcW w:w="866" w:type="dxa"/>
          </w:tcPr>
          <w:p w:rsidR="0013190D" w:rsidRPr="00E0115A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5A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253" w:type="dxa"/>
          </w:tcPr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proofErr w:type="spellStart"/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  <w:p w:rsidR="0013190D" w:rsidRPr="00E0115A" w:rsidRDefault="0013190D" w:rsidP="001319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190D" w:rsidRPr="00761FB8" w:rsidRDefault="0013190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13190D" w:rsidRPr="00761FB8" w:rsidRDefault="002C36D2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13190D" w:rsidRPr="00761FB8" w:rsidRDefault="006143EB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13190D" w:rsidRPr="00761FB8" w:rsidRDefault="00CC568D" w:rsidP="00131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68D" w:rsidTr="000A60B1">
        <w:trPr>
          <w:gridAfter w:val="1"/>
          <w:wAfter w:w="1179" w:type="dxa"/>
        </w:trPr>
        <w:tc>
          <w:tcPr>
            <w:tcW w:w="866" w:type="dxa"/>
          </w:tcPr>
          <w:p w:rsidR="00CC568D" w:rsidRPr="00E0115A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5A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253" w:type="dxa"/>
          </w:tcPr>
          <w:p w:rsidR="00CC568D" w:rsidRPr="00E0115A" w:rsidRDefault="00CC568D" w:rsidP="00CC56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тифлопедагог</w:t>
            </w:r>
          </w:p>
          <w:p w:rsidR="00CC568D" w:rsidRPr="00E0115A" w:rsidRDefault="00CC568D" w:rsidP="00CC56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68D" w:rsidTr="000A60B1">
        <w:trPr>
          <w:gridAfter w:val="1"/>
          <w:wAfter w:w="1179" w:type="dxa"/>
        </w:trPr>
        <w:tc>
          <w:tcPr>
            <w:tcW w:w="866" w:type="dxa"/>
          </w:tcPr>
          <w:p w:rsidR="00CC568D" w:rsidRPr="00E0115A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5A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253" w:type="dxa"/>
          </w:tcPr>
          <w:p w:rsidR="00CC568D" w:rsidRPr="00E0115A" w:rsidRDefault="00CC568D" w:rsidP="00CC56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сурдопедагог</w:t>
            </w:r>
          </w:p>
          <w:p w:rsidR="00CC568D" w:rsidRPr="00E0115A" w:rsidRDefault="00CC568D" w:rsidP="00CC56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68D" w:rsidTr="000A60B1">
        <w:trPr>
          <w:gridAfter w:val="1"/>
          <w:wAfter w:w="1179" w:type="dxa"/>
        </w:trPr>
        <w:tc>
          <w:tcPr>
            <w:tcW w:w="866" w:type="dxa"/>
          </w:tcPr>
          <w:p w:rsidR="00CC568D" w:rsidRPr="00E0115A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5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53" w:type="dxa"/>
          </w:tcPr>
          <w:p w:rsidR="00CC568D" w:rsidRPr="00E0115A" w:rsidRDefault="00CC568D" w:rsidP="00CC56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CC568D" w:rsidRPr="00E0115A" w:rsidRDefault="00CC568D" w:rsidP="00CC56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276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351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76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01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D" w:rsidTr="000A60B1">
        <w:trPr>
          <w:gridAfter w:val="1"/>
          <w:wAfter w:w="1179" w:type="dxa"/>
        </w:trPr>
        <w:tc>
          <w:tcPr>
            <w:tcW w:w="866" w:type="dxa"/>
          </w:tcPr>
          <w:p w:rsidR="00CC568D" w:rsidRPr="00E0115A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253" w:type="dxa"/>
          </w:tcPr>
          <w:p w:rsidR="00CC568D" w:rsidRPr="00E0115A" w:rsidRDefault="00CC568D" w:rsidP="00CC56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CC568D" w:rsidRPr="00E0115A" w:rsidRDefault="00CC568D" w:rsidP="00CC56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276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351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276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201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68D" w:rsidTr="000A60B1">
        <w:trPr>
          <w:gridAfter w:val="1"/>
          <w:wAfter w:w="1179" w:type="dxa"/>
        </w:trPr>
        <w:tc>
          <w:tcPr>
            <w:tcW w:w="866" w:type="dxa"/>
          </w:tcPr>
          <w:p w:rsidR="00CC568D" w:rsidRPr="00E0115A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5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53" w:type="dxa"/>
          </w:tcPr>
          <w:p w:rsidR="00CC568D" w:rsidRPr="00E0115A" w:rsidRDefault="00CC568D" w:rsidP="00CC56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CC568D" w:rsidRPr="00E0115A" w:rsidRDefault="00CC568D" w:rsidP="00CC56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276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351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276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201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68D" w:rsidTr="000A60B1">
        <w:trPr>
          <w:gridAfter w:val="1"/>
          <w:wAfter w:w="1179" w:type="dxa"/>
        </w:trPr>
        <w:tc>
          <w:tcPr>
            <w:tcW w:w="866" w:type="dxa"/>
          </w:tcPr>
          <w:p w:rsidR="00CC568D" w:rsidRPr="00E0115A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5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53" w:type="dxa"/>
          </w:tcPr>
          <w:p w:rsidR="00CC568D" w:rsidRPr="00E0115A" w:rsidRDefault="00CC568D" w:rsidP="00CC56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1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CC568D" w:rsidRPr="00E0115A" w:rsidRDefault="00CC568D" w:rsidP="00CC56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351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79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276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201" w:type="dxa"/>
          </w:tcPr>
          <w:p w:rsidR="00CC568D" w:rsidRPr="00761FB8" w:rsidRDefault="00CC568D" w:rsidP="00CC56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0B1" w:rsidRPr="0025326A" w:rsidTr="000A60B1">
        <w:tc>
          <w:tcPr>
            <w:tcW w:w="866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2.8</w:t>
            </w:r>
          </w:p>
        </w:tc>
        <w:tc>
          <w:tcPr>
            <w:tcW w:w="2253" w:type="dxa"/>
          </w:tcPr>
          <w:p w:rsidR="000A60B1" w:rsidRPr="0025326A" w:rsidRDefault="000A60B1" w:rsidP="000A60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другие (указать)</w:t>
            </w:r>
          </w:p>
        </w:tc>
        <w:tc>
          <w:tcPr>
            <w:tcW w:w="992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434,98</w:t>
            </w:r>
          </w:p>
        </w:tc>
        <w:tc>
          <w:tcPr>
            <w:tcW w:w="1276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434,98</w:t>
            </w:r>
          </w:p>
        </w:tc>
        <w:tc>
          <w:tcPr>
            <w:tcW w:w="1351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375,38</w:t>
            </w:r>
          </w:p>
        </w:tc>
        <w:tc>
          <w:tcPr>
            <w:tcW w:w="1179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8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434,98</w:t>
            </w:r>
          </w:p>
        </w:tc>
        <w:tc>
          <w:tcPr>
            <w:tcW w:w="1276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434,98</w:t>
            </w:r>
          </w:p>
        </w:tc>
        <w:tc>
          <w:tcPr>
            <w:tcW w:w="1201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375,38</w:t>
            </w:r>
          </w:p>
        </w:tc>
        <w:tc>
          <w:tcPr>
            <w:tcW w:w="1179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0A60B1" w:rsidRPr="0025326A" w:rsidTr="000A60B1">
        <w:tc>
          <w:tcPr>
            <w:tcW w:w="866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53" w:type="dxa"/>
          </w:tcPr>
          <w:p w:rsidR="000A60B1" w:rsidRPr="0025326A" w:rsidRDefault="000A60B1" w:rsidP="000A60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Учебно-</w:t>
            </w:r>
            <w:proofErr w:type="spellStart"/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вспомогательн</w:t>
            </w:r>
            <w:proofErr w:type="spellEnd"/>
          </w:p>
        </w:tc>
        <w:tc>
          <w:tcPr>
            <w:tcW w:w="992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75,85</w:t>
            </w:r>
          </w:p>
        </w:tc>
        <w:tc>
          <w:tcPr>
            <w:tcW w:w="1276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75,85</w:t>
            </w:r>
          </w:p>
        </w:tc>
        <w:tc>
          <w:tcPr>
            <w:tcW w:w="1351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73,35</w:t>
            </w:r>
          </w:p>
        </w:tc>
        <w:tc>
          <w:tcPr>
            <w:tcW w:w="1179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8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75,85</w:t>
            </w:r>
          </w:p>
        </w:tc>
        <w:tc>
          <w:tcPr>
            <w:tcW w:w="1276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75,85</w:t>
            </w:r>
          </w:p>
        </w:tc>
        <w:tc>
          <w:tcPr>
            <w:tcW w:w="1201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73,35</w:t>
            </w:r>
          </w:p>
        </w:tc>
        <w:tc>
          <w:tcPr>
            <w:tcW w:w="1179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60B1" w:rsidTr="000A60B1">
        <w:tc>
          <w:tcPr>
            <w:tcW w:w="866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53" w:type="dxa"/>
          </w:tcPr>
          <w:p w:rsidR="000A60B1" w:rsidRPr="0025326A" w:rsidRDefault="000A60B1" w:rsidP="000A60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Иной персонал</w:t>
            </w:r>
          </w:p>
        </w:tc>
        <w:tc>
          <w:tcPr>
            <w:tcW w:w="992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359,13</w:t>
            </w:r>
          </w:p>
        </w:tc>
        <w:tc>
          <w:tcPr>
            <w:tcW w:w="1276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359,13</w:t>
            </w:r>
          </w:p>
        </w:tc>
        <w:tc>
          <w:tcPr>
            <w:tcW w:w="1351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302,03</w:t>
            </w:r>
          </w:p>
        </w:tc>
        <w:tc>
          <w:tcPr>
            <w:tcW w:w="1179" w:type="dxa"/>
          </w:tcPr>
          <w:p w:rsidR="000A60B1" w:rsidRPr="00761FB8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8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359,13</w:t>
            </w:r>
          </w:p>
        </w:tc>
        <w:tc>
          <w:tcPr>
            <w:tcW w:w="1276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359,13</w:t>
            </w:r>
          </w:p>
        </w:tc>
        <w:tc>
          <w:tcPr>
            <w:tcW w:w="1201" w:type="dxa"/>
          </w:tcPr>
          <w:p w:rsidR="000A60B1" w:rsidRPr="0025326A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302,03</w:t>
            </w:r>
          </w:p>
        </w:tc>
        <w:tc>
          <w:tcPr>
            <w:tcW w:w="1179" w:type="dxa"/>
          </w:tcPr>
          <w:p w:rsidR="000A60B1" w:rsidRPr="00761FB8" w:rsidRDefault="000A60B1" w:rsidP="000A60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</w:tbl>
    <w:p w:rsidR="00761FB8" w:rsidRDefault="00761FB8" w:rsidP="00761FB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22AE" w:rsidRDefault="003222AE" w:rsidP="00265C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22AE" w:rsidRPr="00CE1604" w:rsidRDefault="003222AE" w:rsidP="003222AE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CE1604">
        <w:rPr>
          <w:rFonts w:ascii="Times New Roman" w:hAnsi="Times New Roman" w:cs="Times New Roman"/>
          <w:b/>
          <w:sz w:val="28"/>
          <w:szCs w:val="28"/>
        </w:rPr>
        <w:t>Указания по заполнению формы:</w:t>
      </w:r>
    </w:p>
    <w:p w:rsidR="003222AE" w:rsidRDefault="00CE1604" w:rsidP="003222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E1604">
        <w:rPr>
          <w:rFonts w:ascii="Times New Roman" w:hAnsi="Times New Roman" w:cs="Times New Roman"/>
          <w:b/>
          <w:sz w:val="28"/>
          <w:szCs w:val="28"/>
        </w:rPr>
        <w:t>г</w:t>
      </w:r>
      <w:r w:rsidR="003222AE" w:rsidRPr="00CE1604">
        <w:rPr>
          <w:rFonts w:ascii="Times New Roman" w:hAnsi="Times New Roman" w:cs="Times New Roman"/>
          <w:b/>
          <w:sz w:val="28"/>
          <w:szCs w:val="28"/>
        </w:rPr>
        <w:t>рафа 2</w:t>
      </w:r>
      <w:r w:rsidR="003222AE">
        <w:rPr>
          <w:rFonts w:ascii="Times New Roman" w:hAnsi="Times New Roman" w:cs="Times New Roman"/>
          <w:sz w:val="28"/>
          <w:szCs w:val="28"/>
        </w:rPr>
        <w:t xml:space="preserve"> – при определении должностей педагогических работни</w:t>
      </w:r>
      <w:r>
        <w:rPr>
          <w:rFonts w:ascii="Times New Roman" w:hAnsi="Times New Roman" w:cs="Times New Roman"/>
          <w:sz w:val="28"/>
          <w:szCs w:val="28"/>
        </w:rPr>
        <w:t>ков, включенных в форму, следует</w:t>
      </w:r>
      <w:r w:rsidR="003222AE">
        <w:rPr>
          <w:rFonts w:ascii="Times New Roman" w:hAnsi="Times New Roman" w:cs="Times New Roman"/>
          <w:sz w:val="28"/>
          <w:szCs w:val="28"/>
        </w:rPr>
        <w:t xml:space="preserve"> использовать указания по заполнению годовой формы феде</w:t>
      </w:r>
      <w:r>
        <w:rPr>
          <w:rFonts w:ascii="Times New Roman" w:hAnsi="Times New Roman" w:cs="Times New Roman"/>
          <w:sz w:val="28"/>
          <w:szCs w:val="28"/>
        </w:rPr>
        <w:t>рального статист</w:t>
      </w:r>
      <w:r w:rsidR="003222AE">
        <w:rPr>
          <w:rFonts w:ascii="Times New Roman" w:hAnsi="Times New Roman" w:cs="Times New Roman"/>
          <w:sz w:val="28"/>
          <w:szCs w:val="28"/>
        </w:rPr>
        <w:t>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утвержденной приказом Федеральной службы государственной статистики от 12 августа 2019 года</w:t>
      </w:r>
      <w:r>
        <w:rPr>
          <w:rFonts w:ascii="Times New Roman" w:hAnsi="Times New Roman" w:cs="Times New Roman"/>
          <w:sz w:val="28"/>
          <w:szCs w:val="28"/>
        </w:rPr>
        <w:t xml:space="preserve"> № 441;</w:t>
      </w:r>
    </w:p>
    <w:p w:rsidR="00CE1604" w:rsidRPr="00CE1604" w:rsidRDefault="00CE1604" w:rsidP="003222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E1604">
        <w:rPr>
          <w:rFonts w:ascii="Times New Roman" w:hAnsi="Times New Roman" w:cs="Times New Roman"/>
          <w:b/>
          <w:sz w:val="28"/>
          <w:szCs w:val="28"/>
        </w:rPr>
        <w:t>графа 3</w:t>
      </w:r>
      <w:r>
        <w:rPr>
          <w:rFonts w:ascii="Times New Roman" w:hAnsi="Times New Roman" w:cs="Times New Roman"/>
          <w:sz w:val="28"/>
          <w:szCs w:val="28"/>
        </w:rPr>
        <w:t xml:space="preserve"> – приводятся данные о числе ставок по штату согласно действующей тарификации и получаемому объему финансирования государственного (муниципального) задания;</w:t>
      </w:r>
    </w:p>
    <w:p w:rsidR="00CE1604" w:rsidRDefault="00CE1604" w:rsidP="003222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E1604">
        <w:rPr>
          <w:rFonts w:ascii="Times New Roman" w:hAnsi="Times New Roman" w:cs="Times New Roman"/>
          <w:b/>
          <w:sz w:val="28"/>
          <w:szCs w:val="28"/>
        </w:rPr>
        <w:t>графа 4</w:t>
      </w:r>
      <w:r w:rsidRPr="00CE1604">
        <w:rPr>
          <w:rFonts w:ascii="Times New Roman" w:hAnsi="Times New Roman" w:cs="Times New Roman"/>
          <w:sz w:val="28"/>
          <w:szCs w:val="28"/>
        </w:rPr>
        <w:t xml:space="preserve"> – приводятся данные о фактической потребности в ставках исходя из численности обучающихся и количества классов-комплектов в общеобразовательной организации (безотносительно к получаемому объему финансирования государственного (муниципального) задания);</w:t>
      </w:r>
    </w:p>
    <w:p w:rsidR="00CE1604" w:rsidRDefault="00CE1604" w:rsidP="003222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E1604">
        <w:rPr>
          <w:rFonts w:ascii="Times New Roman" w:hAnsi="Times New Roman" w:cs="Times New Roman"/>
          <w:b/>
          <w:sz w:val="28"/>
          <w:szCs w:val="28"/>
        </w:rPr>
        <w:t>графа 5</w:t>
      </w:r>
      <w:r>
        <w:rPr>
          <w:rFonts w:ascii="Times New Roman" w:hAnsi="Times New Roman" w:cs="Times New Roman"/>
          <w:sz w:val="28"/>
          <w:szCs w:val="28"/>
        </w:rPr>
        <w:t xml:space="preserve"> – приводятся сведения о списочной (без внешних совместителей и работавших по договорам гражданско-правового характера) численности работников на отчетную дату (по состоянию на 1 января календарного года начиная с 1 января 2020 года);</w:t>
      </w:r>
    </w:p>
    <w:p w:rsidR="00CE1604" w:rsidRDefault="00CE1604" w:rsidP="003222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E1604">
        <w:rPr>
          <w:rFonts w:ascii="Times New Roman" w:hAnsi="Times New Roman" w:cs="Times New Roman"/>
          <w:b/>
          <w:sz w:val="28"/>
          <w:szCs w:val="28"/>
        </w:rPr>
        <w:t>графа 6</w:t>
      </w:r>
      <w:r>
        <w:rPr>
          <w:rFonts w:ascii="Times New Roman" w:hAnsi="Times New Roman" w:cs="Times New Roman"/>
          <w:sz w:val="28"/>
          <w:szCs w:val="28"/>
        </w:rPr>
        <w:t xml:space="preserve"> – приводятся сведения о числе вакантных должностей по состоянию на 1 января календарного года начиная с 1 января 2020 года;</w:t>
      </w:r>
    </w:p>
    <w:p w:rsidR="00CE1604" w:rsidRDefault="00CE1604" w:rsidP="003222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E1604">
        <w:rPr>
          <w:rFonts w:ascii="Times New Roman" w:hAnsi="Times New Roman" w:cs="Times New Roman"/>
          <w:b/>
          <w:sz w:val="28"/>
          <w:szCs w:val="28"/>
        </w:rPr>
        <w:t>графы 7, 8, 9</w:t>
      </w:r>
      <w:r>
        <w:rPr>
          <w:rFonts w:ascii="Times New Roman" w:hAnsi="Times New Roman" w:cs="Times New Roman"/>
          <w:sz w:val="28"/>
          <w:szCs w:val="28"/>
        </w:rPr>
        <w:t xml:space="preserve"> – приводятся прогнозные данные, аналогичные сведениям, приведенным в графах 3, 4, 5 соответственно.</w:t>
      </w:r>
    </w:p>
    <w:p w:rsidR="00CE1604" w:rsidRPr="00CE1604" w:rsidRDefault="00CE1604" w:rsidP="003222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CE1604" w:rsidRPr="00CE16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B8"/>
    <w:rsid w:val="00051EDC"/>
    <w:rsid w:val="00084891"/>
    <w:rsid w:val="000A60B1"/>
    <w:rsid w:val="000A75F0"/>
    <w:rsid w:val="00116264"/>
    <w:rsid w:val="0013190D"/>
    <w:rsid w:val="00236BF5"/>
    <w:rsid w:val="0025326A"/>
    <w:rsid w:val="00265CB7"/>
    <w:rsid w:val="002C36D2"/>
    <w:rsid w:val="003222AE"/>
    <w:rsid w:val="00354B3A"/>
    <w:rsid w:val="00364F7A"/>
    <w:rsid w:val="00375C05"/>
    <w:rsid w:val="003C6495"/>
    <w:rsid w:val="00415990"/>
    <w:rsid w:val="00482699"/>
    <w:rsid w:val="004E49C8"/>
    <w:rsid w:val="005D10AE"/>
    <w:rsid w:val="006143EB"/>
    <w:rsid w:val="006568CF"/>
    <w:rsid w:val="007347B4"/>
    <w:rsid w:val="00761FB8"/>
    <w:rsid w:val="0090580A"/>
    <w:rsid w:val="009A7BD7"/>
    <w:rsid w:val="009B6177"/>
    <w:rsid w:val="009C4A49"/>
    <w:rsid w:val="009F4780"/>
    <w:rsid w:val="00CC568D"/>
    <w:rsid w:val="00CE1604"/>
    <w:rsid w:val="00E0115A"/>
    <w:rsid w:val="00E73CBB"/>
    <w:rsid w:val="00F26B9F"/>
    <w:rsid w:val="00F82916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244A8-D903-4D90-9295-0DEAC658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Айдамирова</dc:creator>
  <cp:keywords/>
  <dc:description/>
  <cp:lastModifiedBy>User</cp:lastModifiedBy>
  <cp:revision>30</cp:revision>
  <cp:lastPrinted>2020-03-13T13:39:00Z</cp:lastPrinted>
  <dcterms:created xsi:type="dcterms:W3CDTF">2020-03-03T10:04:00Z</dcterms:created>
  <dcterms:modified xsi:type="dcterms:W3CDTF">2020-03-13T13:52:00Z</dcterms:modified>
</cp:coreProperties>
</file>